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F8" w:rsidRPr="007B4AF8" w:rsidRDefault="007B4AF8" w:rsidP="007B4AF8">
      <w:pPr>
        <w:rPr>
          <w:rFonts w:ascii="Arial" w:hAnsi="Arial" w:cs="Arial"/>
        </w:rPr>
      </w:pPr>
      <w:r w:rsidRPr="007B4AF8">
        <w:rPr>
          <w:rFonts w:ascii="Arial" w:hAnsi="Arial" w:cs="Arial"/>
        </w:rPr>
        <w:t>Wortkarten Balkenbrücke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  <w:gridCol w:w="3472"/>
        <w:gridCol w:w="229"/>
        <w:gridCol w:w="1842"/>
      </w:tblGrid>
      <w:tr w:rsidR="007B4AF8" w:rsidRPr="007905F2" w:rsidTr="00780580">
        <w:trPr>
          <w:gridAfter w:val="1"/>
          <w:wAfter w:w="1842" w:type="dxa"/>
          <w:trHeight w:hRule="exact" w:val="1984"/>
        </w:trPr>
        <w:tc>
          <w:tcPr>
            <w:tcW w:w="1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8" w:rsidRPr="007905F2" w:rsidRDefault="007B4AF8" w:rsidP="00780580">
            <w:pPr>
              <w:tabs>
                <w:tab w:val="left" w:pos="2745"/>
              </w:tabs>
              <w:rPr>
                <w:rFonts w:ascii="Bayerndruck" w:hAnsi="Bayerndruck" w:cs="Arial"/>
                <w:sz w:val="144"/>
                <w:szCs w:val="144"/>
              </w:rPr>
            </w:pPr>
            <w:r w:rsidRPr="007905F2">
              <w:rPr>
                <w:rFonts w:ascii="Bayerndruck" w:hAnsi="Bayerndruck" w:cs="Arial"/>
                <w:sz w:val="144"/>
                <w:szCs w:val="144"/>
              </w:rPr>
              <w:t>d</w:t>
            </w:r>
            <w:r>
              <w:rPr>
                <w:rFonts w:ascii="Bayerndruck" w:hAnsi="Bayerndruck" w:cs="Arial"/>
                <w:sz w:val="144"/>
                <w:szCs w:val="144"/>
              </w:rPr>
              <w:t xml:space="preserve">er </w:t>
            </w:r>
            <w:r w:rsidR="00780580">
              <w:rPr>
                <w:rFonts w:ascii="Bayerndruck" w:hAnsi="Bayerndruck" w:cs="Arial"/>
                <w:sz w:val="144"/>
                <w:szCs w:val="144"/>
              </w:rPr>
              <w:t>Balken/</w:t>
            </w:r>
            <w:bookmarkStart w:id="0" w:name="_GoBack"/>
            <w:bookmarkEnd w:id="0"/>
            <w:r>
              <w:rPr>
                <w:rFonts w:ascii="Bayerndruck" w:hAnsi="Bayerndruck" w:cs="Arial"/>
                <w:sz w:val="144"/>
                <w:szCs w:val="144"/>
              </w:rPr>
              <w:t xml:space="preserve">Träger </w:t>
            </w:r>
          </w:p>
        </w:tc>
      </w:tr>
      <w:tr w:rsidR="007B4AF8" w:rsidTr="00B0652A">
        <w:trPr>
          <w:gridAfter w:val="2"/>
          <w:wAfter w:w="2071" w:type="dxa"/>
          <w:trHeight w:hRule="exact" w:val="284"/>
        </w:trPr>
        <w:tc>
          <w:tcPr>
            <w:tcW w:w="12779" w:type="dxa"/>
            <w:gridSpan w:val="2"/>
          </w:tcPr>
          <w:p w:rsidR="007B4AF8" w:rsidRPr="004A0839" w:rsidRDefault="007B4AF8" w:rsidP="00B0652A">
            <w:pPr>
              <w:rPr>
                <w:rFonts w:ascii="Bayerndruck" w:hAnsi="Bayerndruck" w:cs="Arial"/>
                <w:sz w:val="180"/>
                <w:szCs w:val="180"/>
              </w:rPr>
            </w:pPr>
          </w:p>
        </w:tc>
      </w:tr>
      <w:tr w:rsidR="007B4AF8" w:rsidRPr="007905F2" w:rsidTr="00B0652A">
        <w:trPr>
          <w:gridAfter w:val="3"/>
          <w:wAfter w:w="5543" w:type="dxa"/>
          <w:trHeight w:val="198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8" w:rsidRPr="007905F2" w:rsidRDefault="007B4AF8" w:rsidP="00B0652A">
            <w:pPr>
              <w:rPr>
                <w:rFonts w:ascii="Bayerndruck" w:hAnsi="Bayerndruck" w:cs="Arial"/>
                <w:sz w:val="144"/>
                <w:szCs w:val="144"/>
              </w:rPr>
            </w:pPr>
            <w:r>
              <w:rPr>
                <w:rFonts w:ascii="Bayerndruck" w:hAnsi="Bayerndruck" w:cs="Arial"/>
                <w:sz w:val="144"/>
                <w:szCs w:val="144"/>
              </w:rPr>
              <w:t>die Fahrbahn</w:t>
            </w:r>
          </w:p>
        </w:tc>
      </w:tr>
      <w:tr w:rsidR="007B4AF8" w:rsidTr="00B0652A">
        <w:trPr>
          <w:gridAfter w:val="2"/>
          <w:wAfter w:w="2071" w:type="dxa"/>
          <w:trHeight w:hRule="exact" w:val="284"/>
        </w:trPr>
        <w:tc>
          <w:tcPr>
            <w:tcW w:w="12779" w:type="dxa"/>
            <w:gridSpan w:val="2"/>
          </w:tcPr>
          <w:p w:rsidR="007B4AF8" w:rsidRPr="004A0839" w:rsidRDefault="007B4AF8" w:rsidP="00B0652A">
            <w:pPr>
              <w:rPr>
                <w:rFonts w:ascii="Bayerndruck" w:hAnsi="Bayerndruck" w:cs="Arial"/>
                <w:sz w:val="180"/>
                <w:szCs w:val="180"/>
              </w:rPr>
            </w:pPr>
          </w:p>
        </w:tc>
      </w:tr>
      <w:tr w:rsidR="009C6DD4" w:rsidRPr="007905F2" w:rsidTr="00227AE9">
        <w:trPr>
          <w:trHeight w:hRule="exact" w:val="1985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4" w:rsidRPr="007905F2" w:rsidRDefault="009C6DD4" w:rsidP="00B0652A">
            <w:pPr>
              <w:rPr>
                <w:rFonts w:ascii="Bayerndruck" w:hAnsi="Bayerndruck" w:cs="Arial"/>
                <w:sz w:val="144"/>
                <w:szCs w:val="144"/>
              </w:rPr>
            </w:pPr>
            <w:r>
              <w:rPr>
                <w:rFonts w:ascii="Bayerndruck" w:hAnsi="Bayerndruck" w:cs="Arial"/>
                <w:sz w:val="144"/>
                <w:szCs w:val="144"/>
              </w:rPr>
              <w:t>die Stütze</w:t>
            </w:r>
            <w:r>
              <w:rPr>
                <w:rFonts w:ascii="Bayerndruck" w:hAnsi="Bayerndruck" w:cs="Arial"/>
                <w:sz w:val="144"/>
                <w:szCs w:val="144"/>
              </w:rPr>
              <w:t>/der Pfeiler</w:t>
            </w:r>
          </w:p>
          <w:p w:rsidR="009C6DD4" w:rsidRPr="007905F2" w:rsidRDefault="009C6DD4" w:rsidP="00B0652A">
            <w:pPr>
              <w:tabs>
                <w:tab w:val="left" w:pos="7641"/>
              </w:tabs>
              <w:rPr>
                <w:rFonts w:ascii="Bayerndruck" w:hAnsi="Bayerndruck" w:cs="Arial"/>
                <w:sz w:val="144"/>
                <w:szCs w:val="144"/>
              </w:rPr>
            </w:pPr>
            <w:r>
              <w:rPr>
                <w:rFonts w:ascii="Bayerndruck" w:hAnsi="Bayerndruck" w:cs="Arial"/>
                <w:sz w:val="144"/>
                <w:szCs w:val="144"/>
              </w:rPr>
              <w:t>der Pfeiler</w:t>
            </w:r>
          </w:p>
        </w:tc>
      </w:tr>
      <w:tr w:rsidR="007B4AF8" w:rsidTr="00B0652A">
        <w:trPr>
          <w:gridAfter w:val="2"/>
          <w:wAfter w:w="2071" w:type="dxa"/>
          <w:trHeight w:hRule="exact" w:val="284"/>
        </w:trPr>
        <w:tc>
          <w:tcPr>
            <w:tcW w:w="12779" w:type="dxa"/>
            <w:gridSpan w:val="2"/>
            <w:tcBorders>
              <w:bottom w:val="single" w:sz="4" w:space="0" w:color="auto"/>
            </w:tcBorders>
          </w:tcPr>
          <w:p w:rsidR="007B4AF8" w:rsidRPr="004A0839" w:rsidRDefault="007B4AF8" w:rsidP="00B0652A">
            <w:pPr>
              <w:tabs>
                <w:tab w:val="left" w:pos="2295"/>
              </w:tabs>
              <w:rPr>
                <w:rFonts w:ascii="Bayerndruck" w:hAnsi="Bayerndruck" w:cs="Arial"/>
                <w:sz w:val="180"/>
                <w:szCs w:val="180"/>
              </w:rPr>
            </w:pPr>
            <w:r>
              <w:rPr>
                <w:rFonts w:ascii="Bayerndruck" w:hAnsi="Bayerndruck" w:cs="Arial"/>
                <w:sz w:val="180"/>
                <w:szCs w:val="180"/>
              </w:rPr>
              <w:tab/>
            </w:r>
          </w:p>
        </w:tc>
      </w:tr>
      <w:tr w:rsidR="007B4AF8" w:rsidRPr="00C747FB" w:rsidTr="00B0652A">
        <w:trPr>
          <w:gridAfter w:val="2"/>
          <w:wAfter w:w="2071" w:type="dxa"/>
          <w:trHeight w:hRule="exact" w:val="1985"/>
        </w:trPr>
        <w:tc>
          <w:tcPr>
            <w:tcW w:w="1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8" w:rsidRPr="00C747FB" w:rsidRDefault="007B4AF8" w:rsidP="00B0652A">
            <w:pPr>
              <w:rPr>
                <w:rFonts w:ascii="Bayerndruck" w:hAnsi="Bayerndruck" w:cs="Arial"/>
                <w:sz w:val="140"/>
                <w:szCs w:val="140"/>
              </w:rPr>
            </w:pPr>
            <w:r>
              <w:rPr>
                <w:rFonts w:ascii="Bayerndruck" w:hAnsi="Bayerndruck" w:cs="Arial"/>
                <w:sz w:val="140"/>
                <w:szCs w:val="140"/>
              </w:rPr>
              <w:t xml:space="preserve">die </w:t>
            </w:r>
            <w:r w:rsidRPr="00C747FB">
              <w:rPr>
                <w:rFonts w:ascii="Bayerndruck" w:hAnsi="Bayerndruck" w:cs="Arial"/>
                <w:sz w:val="140"/>
                <w:szCs w:val="140"/>
              </w:rPr>
              <w:t>Balkenbrücke</w:t>
            </w:r>
          </w:p>
        </w:tc>
      </w:tr>
    </w:tbl>
    <w:p w:rsidR="008B7DC7" w:rsidRPr="007B4AF8" w:rsidRDefault="008B7DC7" w:rsidP="007B4AF8">
      <w:pPr>
        <w:tabs>
          <w:tab w:val="left" w:pos="7088"/>
          <w:tab w:val="left" w:pos="12474"/>
        </w:tabs>
        <w:rPr>
          <w:rFonts w:ascii="WsC Druckschrift" w:hAnsi="WsC Druckschrift" w:cs="Arial"/>
          <w:sz w:val="4"/>
          <w:szCs w:val="4"/>
        </w:rPr>
      </w:pPr>
    </w:p>
    <w:sectPr w:rsidR="008B7DC7" w:rsidRPr="007B4AF8" w:rsidSect="007B4AF8">
      <w:footerReference w:type="default" r:id="rId7"/>
      <w:pgSz w:w="16838" w:h="11906" w:orient="landscape"/>
      <w:pgMar w:top="1417" w:right="1417" w:bottom="851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6D" w:rsidRDefault="00DA5F6D" w:rsidP="00F5374E">
      <w:pPr>
        <w:spacing w:after="0" w:line="240" w:lineRule="auto"/>
      </w:pPr>
      <w:r>
        <w:separator/>
      </w:r>
    </w:p>
  </w:endnote>
  <w:endnote w:type="continuationSeparator" w:id="0">
    <w:p w:rsidR="00DA5F6D" w:rsidRDefault="00DA5F6D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230AB7">
      <w:rPr>
        <w:color w:val="808080" w:themeColor="background1" w:themeShade="80"/>
        <w:sz w:val="16"/>
        <w:szCs w:val="16"/>
      </w:rPr>
      <w:t>sprachsensibel unterrichten</w:t>
    </w:r>
    <w:r w:rsidR="00230AB7">
      <w:rPr>
        <w:color w:val="808080" w:themeColor="background1" w:themeShade="80"/>
        <w:sz w:val="16"/>
        <w:szCs w:val="16"/>
      </w:rPr>
      <w:tab/>
    </w:r>
    <w:r w:rsidR="00740C3A">
      <w:rPr>
        <w:color w:val="808080" w:themeColor="background1" w:themeShade="80"/>
        <w:sz w:val="16"/>
        <w:szCs w:val="16"/>
      </w:rPr>
      <w:t>4.3.3</w:t>
    </w:r>
    <w:r w:rsidRPr="00F5374E">
      <w:rPr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6D" w:rsidRDefault="00DA5F6D" w:rsidP="00F5374E">
      <w:pPr>
        <w:spacing w:after="0" w:line="240" w:lineRule="auto"/>
      </w:pPr>
      <w:r>
        <w:separator/>
      </w:r>
    </w:p>
  </w:footnote>
  <w:footnote w:type="continuationSeparator" w:id="0">
    <w:p w:rsidR="00DA5F6D" w:rsidRDefault="00DA5F6D" w:rsidP="00F53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F8"/>
    <w:rsid w:val="00003C0A"/>
    <w:rsid w:val="000323DC"/>
    <w:rsid w:val="000A4480"/>
    <w:rsid w:val="00230AB7"/>
    <w:rsid w:val="00236CD0"/>
    <w:rsid w:val="00256D3C"/>
    <w:rsid w:val="002A424F"/>
    <w:rsid w:val="004F00CC"/>
    <w:rsid w:val="00524D09"/>
    <w:rsid w:val="005939B2"/>
    <w:rsid w:val="00640575"/>
    <w:rsid w:val="00740C3A"/>
    <w:rsid w:val="00757609"/>
    <w:rsid w:val="00780580"/>
    <w:rsid w:val="007A0B7F"/>
    <w:rsid w:val="007B4AF8"/>
    <w:rsid w:val="008B11CE"/>
    <w:rsid w:val="008B7DC7"/>
    <w:rsid w:val="009C6DD4"/>
    <w:rsid w:val="00A7488F"/>
    <w:rsid w:val="00B829D0"/>
    <w:rsid w:val="00BE1D6C"/>
    <w:rsid w:val="00D5619F"/>
    <w:rsid w:val="00DA5F6D"/>
    <w:rsid w:val="00DF2C03"/>
    <w:rsid w:val="00F14407"/>
    <w:rsid w:val="00F5374E"/>
    <w:rsid w:val="00F71DC4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A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A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4</cp:revision>
  <cp:lastPrinted>2018-03-02T09:10:00Z</cp:lastPrinted>
  <dcterms:created xsi:type="dcterms:W3CDTF">2018-03-02T08:56:00Z</dcterms:created>
  <dcterms:modified xsi:type="dcterms:W3CDTF">2018-03-02T09:22:00Z</dcterms:modified>
</cp:coreProperties>
</file>